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ED" w:rsidRDefault="001C2EF9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8405ED" w:rsidRDefault="001C2EF9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Заведующая:</w:t>
      </w:r>
    </w:p>
    <w:p w:rsidR="008405ED" w:rsidRDefault="001C2EF9">
      <w:pPr>
        <w:spacing w:after="0"/>
        <w:jc w:val="right"/>
        <w:rPr>
          <w:b/>
        </w:rPr>
      </w:pPr>
      <w:r>
        <w:rPr>
          <w:b/>
          <w:sz w:val="20"/>
          <w:szCs w:val="20"/>
        </w:rPr>
        <w:t>__________________</w:t>
      </w:r>
    </w:p>
    <w:p w:rsidR="008405ED" w:rsidRDefault="008405ED">
      <w:pPr>
        <w:spacing w:after="0"/>
        <w:jc w:val="center"/>
        <w:rPr>
          <w:b/>
          <w:sz w:val="28"/>
          <w:szCs w:val="28"/>
        </w:rPr>
      </w:pPr>
    </w:p>
    <w:p w:rsidR="008405ED" w:rsidRDefault="001C2EF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НАСТАВНИЧЕСТВА В ОБРАЗОВАТЕЛЬНОЙ ОРГАНИЗАЦИИ РЕСПУБЛИКИ ДАГЕСТАН</w:t>
      </w:r>
    </w:p>
    <w:p w:rsidR="008405ED" w:rsidRDefault="001C2EF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ЧЕК-ЛИСТ</w:t>
      </w:r>
    </w:p>
    <w:p w:rsidR="008405ED" w:rsidRDefault="008405ED">
      <w:pPr>
        <w:spacing w:after="0"/>
        <w:rPr>
          <w:sz w:val="24"/>
          <w:szCs w:val="24"/>
        </w:rPr>
      </w:pPr>
    </w:p>
    <w:p w:rsidR="008405ED" w:rsidRDefault="001C2EF9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Район, наименование образовательной организаци</w:t>
      </w:r>
      <w:r w:rsidR="00D21C35">
        <w:rPr>
          <w:sz w:val="24"/>
          <w:szCs w:val="24"/>
        </w:rPr>
        <w:t>и_Акушинский район , МКДОУ «Муг</w:t>
      </w:r>
      <w:r>
        <w:rPr>
          <w:sz w:val="24"/>
          <w:szCs w:val="24"/>
        </w:rPr>
        <w:t>инский детский сад»</w:t>
      </w:r>
    </w:p>
    <w:p w:rsidR="008405ED" w:rsidRDefault="001C2EF9">
      <w:pPr>
        <w:spacing w:after="0"/>
        <w:rPr>
          <w:sz w:val="24"/>
          <w:szCs w:val="24"/>
        </w:rPr>
      </w:pPr>
      <w:r>
        <w:rPr>
          <w:sz w:val="24"/>
          <w:szCs w:val="24"/>
        </w:rPr>
        <w:t>Фамилия, имя, отчество заведу</w:t>
      </w:r>
      <w:r w:rsidR="00D21C35">
        <w:rPr>
          <w:sz w:val="24"/>
          <w:szCs w:val="24"/>
        </w:rPr>
        <w:t>ющей__Бахмудова Муслимат Джамалутдиновна</w:t>
      </w:r>
    </w:p>
    <w:p w:rsidR="008405ED" w:rsidRDefault="008405ED">
      <w:pPr>
        <w:spacing w:after="0"/>
        <w:rPr>
          <w:sz w:val="24"/>
          <w:szCs w:val="24"/>
        </w:rPr>
      </w:pPr>
    </w:p>
    <w:p w:rsidR="008405ED" w:rsidRDefault="001C2EF9">
      <w:pPr>
        <w:spacing w:after="0"/>
        <w:rPr>
          <w:sz w:val="24"/>
          <w:szCs w:val="24"/>
        </w:rPr>
      </w:pPr>
      <w:r>
        <w:rPr>
          <w:sz w:val="24"/>
          <w:szCs w:val="24"/>
        </w:rPr>
        <w:t>Фамилия, имя, отчество куратора О</w:t>
      </w:r>
      <w:r w:rsidR="000977E9">
        <w:rPr>
          <w:sz w:val="24"/>
          <w:szCs w:val="24"/>
        </w:rPr>
        <w:t>О по наставнической деятельности_Бахмудова  Муслимат Джамалутдиновна</w:t>
      </w:r>
    </w:p>
    <w:p w:rsidR="008405ED" w:rsidRDefault="000977E9">
      <w:pPr>
        <w:spacing w:after="0"/>
        <w:rPr>
          <w:sz w:val="24"/>
          <w:szCs w:val="24"/>
        </w:rPr>
      </w:pPr>
      <w:r>
        <w:rPr>
          <w:sz w:val="24"/>
          <w:szCs w:val="24"/>
        </w:rPr>
        <w:t>телефон__________89280518421</w:t>
      </w:r>
    </w:p>
    <w:p w:rsidR="008405ED" w:rsidRPr="00344EA4" w:rsidRDefault="001C2EF9">
      <w:pPr>
        <w:spacing w:after="0"/>
        <w:rPr>
          <w:sz w:val="24"/>
          <w:szCs w:val="24"/>
        </w:rPr>
      </w:pPr>
      <w:r>
        <w:rPr>
          <w:sz w:val="24"/>
          <w:szCs w:val="24"/>
        </w:rPr>
        <w:t>адрес электронной почты_</w:t>
      </w:r>
      <w:r w:rsidR="000977E9">
        <w:rPr>
          <w:sz w:val="24"/>
          <w:szCs w:val="24"/>
          <w:lang w:val="en-US"/>
        </w:rPr>
        <w:t>mugisadik</w:t>
      </w:r>
      <w:r w:rsidR="000977E9" w:rsidRPr="000977E9">
        <w:rPr>
          <w:sz w:val="24"/>
          <w:szCs w:val="24"/>
        </w:rPr>
        <w:t>@</w:t>
      </w:r>
      <w:r w:rsidR="000977E9">
        <w:rPr>
          <w:sz w:val="24"/>
          <w:szCs w:val="24"/>
          <w:lang w:val="en-US"/>
        </w:rPr>
        <w:t>mail</w:t>
      </w:r>
      <w:r w:rsidR="000977E9" w:rsidRPr="000977E9">
        <w:rPr>
          <w:sz w:val="24"/>
          <w:szCs w:val="24"/>
        </w:rPr>
        <w:t>.</w:t>
      </w:r>
      <w:r w:rsidR="000977E9">
        <w:rPr>
          <w:sz w:val="24"/>
          <w:szCs w:val="24"/>
          <w:lang w:val="en-US"/>
        </w:rPr>
        <w:t>ru</w:t>
      </w:r>
    </w:p>
    <w:p w:rsidR="008405ED" w:rsidRDefault="008405ED">
      <w:pPr>
        <w:spacing w:after="0"/>
        <w:rPr>
          <w:sz w:val="24"/>
          <w:szCs w:val="24"/>
        </w:rPr>
      </w:pPr>
    </w:p>
    <w:tbl>
      <w:tblPr>
        <w:tblStyle w:val="a7"/>
        <w:tblW w:w="15163" w:type="dxa"/>
        <w:tblLayout w:type="fixed"/>
        <w:tblLook w:val="04A0" w:firstRow="1" w:lastRow="0" w:firstColumn="1" w:lastColumn="0" w:noHBand="0" w:noVBand="1"/>
      </w:tblPr>
      <w:tblGrid>
        <w:gridCol w:w="561"/>
        <w:gridCol w:w="1561"/>
        <w:gridCol w:w="6095"/>
        <w:gridCol w:w="4111"/>
        <w:gridCol w:w="2835"/>
      </w:tblGrid>
      <w:tr w:rsidR="008405ED">
        <w:tc>
          <w:tcPr>
            <w:tcW w:w="561" w:type="dxa"/>
          </w:tcPr>
          <w:p w:rsidR="008405ED" w:rsidRDefault="001C2EF9">
            <w:pPr>
              <w:spacing w:after="0" w:line="240" w:lineRule="auto"/>
              <w:jc w:val="center"/>
            </w:pPr>
            <w:r>
              <w:t>№</w:t>
            </w:r>
          </w:p>
        </w:tc>
        <w:tc>
          <w:tcPr>
            <w:tcW w:w="1561" w:type="dxa"/>
          </w:tcPr>
          <w:p w:rsidR="008405ED" w:rsidRDefault="001C2EF9">
            <w:pPr>
              <w:spacing w:after="0" w:line="240" w:lineRule="auto"/>
              <w:jc w:val="center"/>
            </w:pPr>
            <w:r>
              <w:t>ЭТАП/РАЗДЕЛ</w:t>
            </w: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  <w:jc w:val="center"/>
            </w:pPr>
            <w:r>
              <w:t>ДЕЯТЕЛЬНОСТЬ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  <w:jc w:val="center"/>
            </w:pPr>
            <w:r>
              <w:t>ОТМЕТКА о ВЫПОЛНЕНИИ</w:t>
            </w:r>
          </w:p>
        </w:tc>
        <w:tc>
          <w:tcPr>
            <w:tcW w:w="2835" w:type="dxa"/>
          </w:tcPr>
          <w:p w:rsidR="008405ED" w:rsidRDefault="001C2EF9">
            <w:pPr>
              <w:spacing w:after="0" w:line="240" w:lineRule="auto"/>
              <w:jc w:val="center"/>
            </w:pPr>
            <w:r>
              <w:t>ПРИМЕЧАНИЕ</w:t>
            </w:r>
          </w:p>
        </w:tc>
      </w:tr>
      <w:tr w:rsidR="008405ED">
        <w:tc>
          <w:tcPr>
            <w:tcW w:w="561" w:type="dxa"/>
            <w:vMerge w:val="restart"/>
          </w:tcPr>
          <w:p w:rsidR="008405ED" w:rsidRDefault="001C2EF9">
            <w:pPr>
              <w:spacing w:after="0" w:line="240" w:lineRule="auto"/>
            </w:pPr>
            <w:r>
              <w:t>1.</w:t>
            </w:r>
          </w:p>
        </w:tc>
        <w:tc>
          <w:tcPr>
            <w:tcW w:w="1561" w:type="dxa"/>
            <w:vMerge w:val="restart"/>
          </w:tcPr>
          <w:p w:rsidR="008405ED" w:rsidRDefault="001C2E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Подготови-тельный </w:t>
            </w: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Принятие Положения о наставничестве в образовательной организации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</w:pPr>
            <w:r>
              <w:t>выполнено</w:t>
            </w:r>
          </w:p>
        </w:tc>
        <w:tc>
          <w:tcPr>
            <w:tcW w:w="2835" w:type="dxa"/>
          </w:tcPr>
          <w:p w:rsidR="008405ED" w:rsidRDefault="000C10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C2EF9">
              <w:rPr>
                <w:sz w:val="20"/>
                <w:szCs w:val="20"/>
              </w:rPr>
              <w:t>.01.2023г.</w:t>
            </w:r>
          </w:p>
        </w:tc>
      </w:tr>
      <w:tr w:rsidR="008405ED">
        <w:tc>
          <w:tcPr>
            <w:tcW w:w="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1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</w:pPr>
            <w:r>
              <w:t>выполнено</w:t>
            </w:r>
          </w:p>
        </w:tc>
        <w:tc>
          <w:tcPr>
            <w:tcW w:w="2835" w:type="dxa"/>
          </w:tcPr>
          <w:p w:rsidR="008405ED" w:rsidRDefault="000C10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C2EF9">
              <w:rPr>
                <w:sz w:val="20"/>
                <w:szCs w:val="20"/>
              </w:rPr>
              <w:t>.01.2023г.</w:t>
            </w:r>
          </w:p>
        </w:tc>
      </w:tr>
      <w:tr w:rsidR="008405ED">
        <w:tc>
          <w:tcPr>
            <w:tcW w:w="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1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Создание на сайте образовательной организации раздела «Наставничество»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</w:pPr>
            <w:r>
              <w:t xml:space="preserve">Выполняется  </w:t>
            </w:r>
          </w:p>
        </w:tc>
        <w:tc>
          <w:tcPr>
            <w:tcW w:w="2835" w:type="dxa"/>
          </w:tcPr>
          <w:p w:rsidR="008405ED" w:rsidRDefault="001C2E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Указать электронную ссылку на сайте ОО </w:t>
            </w:r>
          </w:p>
        </w:tc>
      </w:tr>
      <w:tr w:rsidR="008405ED">
        <w:tc>
          <w:tcPr>
            <w:tcW w:w="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1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Составление списка наставляемых с определением тематики совместной деятельности с наставником (на основе профессиональных дефицитов) – п.2 Чек-листа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</w:pPr>
            <w:r>
              <w:t>выполнено</w:t>
            </w:r>
          </w:p>
        </w:tc>
        <w:tc>
          <w:tcPr>
            <w:tcW w:w="2835" w:type="dxa"/>
          </w:tcPr>
          <w:p w:rsidR="008405ED" w:rsidRDefault="008405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05ED">
        <w:tc>
          <w:tcPr>
            <w:tcW w:w="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1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Подбор и закрепление наставников за наставляемым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</w:pPr>
            <w:r>
              <w:t>выполнено</w:t>
            </w:r>
          </w:p>
        </w:tc>
        <w:tc>
          <w:tcPr>
            <w:tcW w:w="2835" w:type="dxa"/>
          </w:tcPr>
          <w:p w:rsidR="008405ED" w:rsidRDefault="008405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05ED">
        <w:tc>
          <w:tcPr>
            <w:tcW w:w="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1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Назначение наставников приказом руководителя образовательной организации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</w:pPr>
            <w:r>
              <w:t>выполнено</w:t>
            </w:r>
          </w:p>
        </w:tc>
        <w:tc>
          <w:tcPr>
            <w:tcW w:w="2835" w:type="dxa"/>
          </w:tcPr>
          <w:p w:rsidR="008405ED" w:rsidRDefault="000C10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C2EF9">
              <w:rPr>
                <w:sz w:val="20"/>
                <w:szCs w:val="20"/>
              </w:rPr>
              <w:t>.01.2023г.</w:t>
            </w:r>
          </w:p>
        </w:tc>
      </w:tr>
      <w:tr w:rsidR="008405ED">
        <w:tc>
          <w:tcPr>
            <w:tcW w:w="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1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Формирование и утверждение дорожной карты внедрения ЦМН (целевой модели наставничества) в образовательной организации)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</w:pPr>
            <w:r>
              <w:t>выполнено</w:t>
            </w:r>
          </w:p>
        </w:tc>
        <w:tc>
          <w:tcPr>
            <w:tcW w:w="2835" w:type="dxa"/>
          </w:tcPr>
          <w:p w:rsidR="008405ED" w:rsidRDefault="000C10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bookmarkStart w:id="0" w:name="_GoBack"/>
            <w:bookmarkEnd w:id="0"/>
            <w:r w:rsidR="001C2EF9">
              <w:rPr>
                <w:sz w:val="20"/>
                <w:szCs w:val="20"/>
              </w:rPr>
              <w:t>.01.2023г.</w:t>
            </w:r>
          </w:p>
        </w:tc>
      </w:tr>
      <w:tr w:rsidR="008405ED">
        <w:tc>
          <w:tcPr>
            <w:tcW w:w="561" w:type="dxa"/>
          </w:tcPr>
          <w:p w:rsidR="008405ED" w:rsidRDefault="001C2EF9">
            <w:pPr>
              <w:spacing w:after="0" w:line="240" w:lineRule="auto"/>
            </w:pPr>
            <w:r>
              <w:t>2.</w:t>
            </w:r>
          </w:p>
        </w:tc>
        <w:tc>
          <w:tcPr>
            <w:tcW w:w="1561" w:type="dxa"/>
          </w:tcPr>
          <w:p w:rsidR="008405ED" w:rsidRDefault="001C2EF9">
            <w:pPr>
              <w:spacing w:after="0" w:line="240" w:lineRule="auto"/>
            </w:pPr>
            <w:r>
              <w:t>Диагности-ческий</w:t>
            </w: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Выявление первоначального уровня профессионализма педагогов школы (выявление индивидуальных потребностей педагогов):</w:t>
            </w:r>
          </w:p>
          <w:p w:rsidR="008405ED" w:rsidRDefault="001C2EF9">
            <w:pPr>
              <w:spacing w:after="0" w:line="240" w:lineRule="auto"/>
            </w:pPr>
            <w:r>
              <w:lastRenderedPageBreak/>
              <w:t>анализ документов; анкетирование; собеседование; наблюдение в процессе педагогической деятельности и др.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</w:pPr>
            <w:r>
              <w:lastRenderedPageBreak/>
              <w:t>выполняется</w:t>
            </w:r>
          </w:p>
        </w:tc>
        <w:tc>
          <w:tcPr>
            <w:tcW w:w="2835" w:type="dxa"/>
          </w:tcPr>
          <w:p w:rsidR="008405ED" w:rsidRDefault="008405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05ED">
        <w:trPr>
          <w:trHeight w:val="519"/>
        </w:trPr>
        <w:tc>
          <w:tcPr>
            <w:tcW w:w="561" w:type="dxa"/>
            <w:vMerge w:val="restart"/>
          </w:tcPr>
          <w:p w:rsidR="008405ED" w:rsidRDefault="001C2EF9">
            <w:pPr>
              <w:spacing w:after="0" w:line="240" w:lineRule="auto"/>
            </w:pPr>
            <w:r>
              <w:lastRenderedPageBreak/>
              <w:t>3.</w:t>
            </w:r>
          </w:p>
        </w:tc>
        <w:tc>
          <w:tcPr>
            <w:tcW w:w="1561" w:type="dxa"/>
            <w:vMerge w:val="restart"/>
          </w:tcPr>
          <w:p w:rsidR="008405ED" w:rsidRDefault="001C2EF9">
            <w:pPr>
              <w:spacing w:after="0" w:line="240" w:lineRule="auto"/>
            </w:pPr>
            <w:r>
              <w:t>Проектиро-вочный</w:t>
            </w: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Проектирование Индивидуального образовательного маршрута (ИОМ) педагога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</w:pPr>
            <w:r>
              <w:t>выполнено</w:t>
            </w:r>
          </w:p>
        </w:tc>
        <w:tc>
          <w:tcPr>
            <w:tcW w:w="2835" w:type="dxa"/>
          </w:tcPr>
          <w:p w:rsidR="008405ED" w:rsidRDefault="000977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405ED">
        <w:tc>
          <w:tcPr>
            <w:tcW w:w="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1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</w:pPr>
            <w:r>
              <w:t>выполняется</w:t>
            </w:r>
          </w:p>
        </w:tc>
        <w:tc>
          <w:tcPr>
            <w:tcW w:w="2835" w:type="dxa"/>
          </w:tcPr>
          <w:p w:rsidR="008405ED" w:rsidRDefault="008405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05ED">
        <w:tc>
          <w:tcPr>
            <w:tcW w:w="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1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</w:pPr>
            <w:r>
              <w:t>выполняется</w:t>
            </w:r>
          </w:p>
        </w:tc>
        <w:tc>
          <w:tcPr>
            <w:tcW w:w="2835" w:type="dxa"/>
          </w:tcPr>
          <w:p w:rsidR="008405ED" w:rsidRDefault="008405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05ED">
        <w:tc>
          <w:tcPr>
            <w:tcW w:w="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1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4111" w:type="dxa"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2835" w:type="dxa"/>
          </w:tcPr>
          <w:p w:rsidR="008405ED" w:rsidRDefault="001C2EF9">
            <w:pPr>
              <w:spacing w:after="0" w:line="240" w:lineRule="auto"/>
              <w:rPr>
                <w:rFonts w:ascii="Arial" w:eastAsia="SimSun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000000"/>
                <w:shd w:val="clear" w:color="auto" w:fill="FFFFFF"/>
              </w:rPr>
              <w:t>проведение конкурсов профессионального мастерства "Наставник года", "Лучшая пара "Наставник+" и т.д.;проведение фотосессий с выпуском открыток, плакатов, календарей, постеров "Наши наставники", которые распространяются среди образовательных организаций,  учреждений социальной сферы и т.д.</w:t>
            </w:r>
          </w:p>
          <w:p w:rsidR="008405ED" w:rsidRDefault="001C2EF9">
            <w:pPr>
              <w:spacing w:after="0" w:line="240" w:lineRule="auto"/>
              <w:rPr>
                <w:rFonts w:ascii="Arial" w:eastAsia="SimSun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000000"/>
                <w:shd w:val="clear" w:color="auto" w:fill="FFFFFF"/>
              </w:rPr>
              <w:t> Возможные нематериальные (моральные) формы поощрений наставников</w:t>
            </w:r>
          </w:p>
          <w:p w:rsidR="008405ED" w:rsidRDefault="001C2EF9">
            <w:pPr>
              <w:pStyle w:val="a6"/>
              <w:shd w:val="clear" w:color="auto" w:fill="FFFFFF"/>
              <w:spacing w:after="300" w:line="28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нематериальное поощрение на рабочем месте:</w:t>
            </w:r>
          </w:p>
          <w:p w:rsidR="008405ED" w:rsidRDefault="001C2EF9">
            <w:pPr>
              <w:pStyle w:val="a6"/>
              <w:shd w:val="clear" w:color="auto" w:fill="FFFFFF"/>
              <w:spacing w:after="300" w:line="28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100189"/>
            <w:bookmarkEnd w:id="1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получение дополнительных дней к отпуску;</w:t>
            </w:r>
          </w:p>
          <w:p w:rsidR="008405ED" w:rsidRDefault="008405ED">
            <w:pPr>
              <w:spacing w:after="0" w:line="240" w:lineRule="auto"/>
              <w:rPr>
                <w:rFonts w:ascii="Arial" w:eastAsia="SimSun" w:hAnsi="Arial" w:cs="Arial"/>
                <w:color w:val="000000"/>
                <w:shd w:val="clear" w:color="auto" w:fill="FFFFFF"/>
              </w:rPr>
            </w:pPr>
          </w:p>
        </w:tc>
      </w:tr>
      <w:tr w:rsidR="008405ED">
        <w:tc>
          <w:tcPr>
            <w:tcW w:w="561" w:type="dxa"/>
            <w:vMerge w:val="restart"/>
          </w:tcPr>
          <w:p w:rsidR="008405ED" w:rsidRDefault="001C2EF9">
            <w:pPr>
              <w:spacing w:after="0" w:line="240" w:lineRule="auto"/>
            </w:pPr>
            <w:r>
              <w:lastRenderedPageBreak/>
              <w:t>4.</w:t>
            </w:r>
          </w:p>
        </w:tc>
        <w:tc>
          <w:tcPr>
            <w:tcW w:w="1561" w:type="dxa"/>
            <w:vMerge w:val="restart"/>
          </w:tcPr>
          <w:p w:rsidR="008405ED" w:rsidRDefault="001C2EF9">
            <w:pPr>
              <w:spacing w:after="0" w:line="240" w:lineRule="auto"/>
            </w:pPr>
            <w:r>
              <w:t>Реализаци-онный</w:t>
            </w: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Реализация ЦМН в образовательной организации: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</w:pPr>
            <w:r>
              <w:t>выполняется</w:t>
            </w:r>
          </w:p>
        </w:tc>
        <w:tc>
          <w:tcPr>
            <w:tcW w:w="2835" w:type="dxa"/>
          </w:tcPr>
          <w:p w:rsidR="008405ED" w:rsidRDefault="008405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05ED">
        <w:tc>
          <w:tcPr>
            <w:tcW w:w="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1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4111" w:type="dxa"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2835" w:type="dxa"/>
          </w:tcPr>
          <w:p w:rsidR="008405ED" w:rsidRDefault="000977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405ED">
        <w:tc>
          <w:tcPr>
            <w:tcW w:w="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1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</w:pPr>
            <w:r>
              <w:t>выполняется</w:t>
            </w:r>
          </w:p>
        </w:tc>
        <w:tc>
          <w:tcPr>
            <w:tcW w:w="2835" w:type="dxa"/>
          </w:tcPr>
          <w:p w:rsidR="008405ED" w:rsidRDefault="008405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05ED">
        <w:tc>
          <w:tcPr>
            <w:tcW w:w="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1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- Отслеживание динамики деятельности наставнических пар/групп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</w:pPr>
            <w:r>
              <w:t>выполняется</w:t>
            </w:r>
          </w:p>
        </w:tc>
        <w:tc>
          <w:tcPr>
            <w:tcW w:w="2835" w:type="dxa"/>
          </w:tcPr>
          <w:p w:rsidR="008405ED" w:rsidRDefault="001C2E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реализации ЦНМ:</w:t>
            </w:r>
          </w:p>
          <w:p w:rsidR="008405ED" w:rsidRDefault="001C2EF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sym w:font="Symbol" w:char="F0B7"/>
            </w: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сбор и анализ обратной связи от участников (метод анкетирования);</w:t>
            </w:r>
          </w:p>
          <w:p w:rsidR="008405ED" w:rsidRDefault="001C2EF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sym w:font="Symbol" w:char="F0B7"/>
            </w: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обоснование требований к процессу реализации программы наставничества, к</w:t>
            </w:r>
          </w:p>
          <w:p w:rsidR="008405ED" w:rsidRDefault="001C2EF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личности наставника;</w:t>
            </w:r>
          </w:p>
          <w:p w:rsidR="008405ED" w:rsidRDefault="001C2EF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sym w:font="Symbol" w:char="F0B7"/>
            </w: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контроль хода программы наставничества;</w:t>
            </w:r>
          </w:p>
          <w:p w:rsidR="008405ED" w:rsidRDefault="001C2EF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sym w:font="Symbol" w:char="F0B7"/>
            </w: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описание особенностей взаимодействия наставника и наставляемого (группы</w:t>
            </w:r>
          </w:p>
          <w:p w:rsidR="008405ED" w:rsidRDefault="001C2EF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>наставляемых);</w:t>
            </w:r>
          </w:p>
          <w:p w:rsidR="008405ED" w:rsidRDefault="001C2EF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sym w:font="Symbol" w:char="F0B7"/>
            </w: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определение условий эффективной программы наставничества;</w:t>
            </w:r>
          </w:p>
          <w:p w:rsidR="008405ED" w:rsidRDefault="001C2EF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sym w:font="Symbol" w:char="F0B7"/>
            </w:r>
            <w:r>
              <w:rPr>
                <w:rFonts w:eastAsia="Times New Roman" w:cstheme="minorHAnsi"/>
                <w:color w:val="1A1A1A"/>
                <w:sz w:val="20"/>
                <w:szCs w:val="20"/>
                <w:lang w:eastAsia="ru-RU"/>
              </w:rPr>
              <w:t xml:space="preserve"> контроль показателей социального и профессионального благополучия.</w:t>
            </w:r>
          </w:p>
          <w:p w:rsidR="008405ED" w:rsidRDefault="008405E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05ED">
        <w:tc>
          <w:tcPr>
            <w:tcW w:w="561" w:type="dxa"/>
            <w:vMerge w:val="restart"/>
          </w:tcPr>
          <w:p w:rsidR="008405ED" w:rsidRDefault="001C2EF9">
            <w:pPr>
              <w:spacing w:after="0" w:line="240" w:lineRule="auto"/>
            </w:pPr>
            <w:r>
              <w:t>5.</w:t>
            </w:r>
          </w:p>
          <w:p w:rsidR="008405ED" w:rsidRDefault="008405ED">
            <w:pPr>
              <w:spacing w:after="0" w:line="240" w:lineRule="auto"/>
            </w:pPr>
          </w:p>
        </w:tc>
        <w:tc>
          <w:tcPr>
            <w:tcW w:w="1561" w:type="dxa"/>
            <w:vMerge w:val="restart"/>
          </w:tcPr>
          <w:p w:rsidR="008405ED" w:rsidRDefault="001C2EF9">
            <w:pPr>
              <w:spacing w:after="0" w:line="240" w:lineRule="auto"/>
            </w:pPr>
            <w:r>
              <w:t>Рефлексивно-аналитичес-кий</w:t>
            </w: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Анализ наставником эффективности наставнической деятельности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</w:pPr>
            <w:r>
              <w:t>Июль 2023 (до 08.07)</w:t>
            </w:r>
          </w:p>
        </w:tc>
        <w:tc>
          <w:tcPr>
            <w:tcW w:w="2835" w:type="dxa"/>
          </w:tcPr>
          <w:p w:rsidR="008405ED" w:rsidRDefault="008405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05ED">
        <w:tc>
          <w:tcPr>
            <w:tcW w:w="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1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Определение формата предъявления результата продвижения педагога-наставляемого по ИОМ</w:t>
            </w:r>
          </w:p>
        </w:tc>
        <w:tc>
          <w:tcPr>
            <w:tcW w:w="4111" w:type="dxa"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2835" w:type="dxa"/>
          </w:tcPr>
          <w:p w:rsidR="008405ED" w:rsidRDefault="008405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05ED">
        <w:tc>
          <w:tcPr>
            <w:tcW w:w="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1561" w:type="dxa"/>
            <w:vMerge/>
          </w:tcPr>
          <w:p w:rsidR="008405ED" w:rsidRDefault="008405ED">
            <w:pPr>
              <w:spacing w:after="0" w:line="240" w:lineRule="auto"/>
            </w:pPr>
          </w:p>
        </w:tc>
        <w:tc>
          <w:tcPr>
            <w:tcW w:w="6095" w:type="dxa"/>
          </w:tcPr>
          <w:p w:rsidR="008405ED" w:rsidRDefault="001C2EF9">
            <w:pPr>
              <w:spacing w:after="0" w:line="240" w:lineRule="auto"/>
            </w:pPr>
            <w:r>
              <w:t>Обобщение опыта лучших практик наставничества.</w:t>
            </w:r>
          </w:p>
          <w:p w:rsidR="008405ED" w:rsidRDefault="001C2EF9">
            <w:pPr>
              <w:spacing w:after="0" w:line="240" w:lineRule="auto"/>
            </w:pPr>
            <w:r>
              <w:t>Привлечение внимания общественности к благородной миссии наставничества.</w:t>
            </w:r>
          </w:p>
          <w:p w:rsidR="008405ED" w:rsidRDefault="001C2EF9">
            <w:pPr>
              <w:spacing w:after="0" w:line="240" w:lineRule="auto"/>
            </w:pPr>
            <w:r>
              <w:t>Поощрение и награждение лучших наставников</w:t>
            </w:r>
          </w:p>
        </w:tc>
        <w:tc>
          <w:tcPr>
            <w:tcW w:w="4111" w:type="dxa"/>
          </w:tcPr>
          <w:p w:rsidR="008405ED" w:rsidRDefault="001C2EF9">
            <w:pPr>
              <w:spacing w:after="0" w:line="240" w:lineRule="auto"/>
            </w:pPr>
            <w:r>
              <w:t>В конце учебного года</w:t>
            </w:r>
          </w:p>
        </w:tc>
        <w:tc>
          <w:tcPr>
            <w:tcW w:w="2835" w:type="dxa"/>
          </w:tcPr>
          <w:p w:rsidR="008405ED" w:rsidRDefault="001C2EF9">
            <w:pPr>
              <w:pStyle w:val="a6"/>
              <w:shd w:val="clear" w:color="auto" w:fill="FFFFFF"/>
              <w:spacing w:after="300" w:line="28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наставник, признанный лучшим, может быть награжден (удостоен):</w:t>
            </w:r>
          </w:p>
          <w:p w:rsidR="008405ED" w:rsidRDefault="001C2EF9">
            <w:pPr>
              <w:pStyle w:val="a6"/>
              <w:shd w:val="clear" w:color="auto" w:fill="FFFFFF"/>
              <w:spacing w:after="300" w:line="28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2" w:name="100179"/>
            <w:bookmarkEnd w:id="2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почетной грамотой;</w:t>
            </w:r>
          </w:p>
          <w:p w:rsidR="008405ED" w:rsidRDefault="001C2EF9">
            <w:pPr>
              <w:pStyle w:val="a6"/>
              <w:shd w:val="clear" w:color="auto" w:fill="FFFFFF"/>
              <w:spacing w:after="300" w:line="285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100180"/>
            <w:bookmarkEnd w:id="3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почетного звания "Лучший наставник";</w:t>
            </w:r>
          </w:p>
          <w:p w:rsidR="008405ED" w:rsidRDefault="008405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405ED" w:rsidRDefault="008405ED">
      <w:pPr>
        <w:spacing w:after="0"/>
        <w:jc w:val="both"/>
        <w:rPr>
          <w:sz w:val="28"/>
          <w:szCs w:val="28"/>
        </w:rPr>
      </w:pPr>
    </w:p>
    <w:p w:rsidR="008405ED" w:rsidRDefault="001C2EF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*Заполненный Чек-лист в электронном формате направить на электронную почту </w:t>
      </w:r>
      <w:hyperlink r:id="rId6" w:history="1">
        <w:r>
          <w:rPr>
            <w:rStyle w:val="a4"/>
            <w:rFonts w:ascii="Helvetica" w:hAnsi="Helvetica"/>
            <w:sz w:val="17"/>
            <w:szCs w:val="17"/>
            <w:shd w:val="clear" w:color="auto" w:fill="FFFFFF"/>
          </w:rPr>
          <w:t>akushauos@mail.ru</w:t>
        </w:r>
      </w:hyperlink>
      <w:r>
        <w:rPr>
          <w:color w:val="87898F"/>
          <w:sz w:val="17"/>
          <w:szCs w:val="17"/>
          <w:shd w:val="clear" w:color="auto" w:fill="FFFFFF"/>
        </w:rPr>
        <w:t xml:space="preserve">  </w:t>
      </w:r>
    </w:p>
    <w:p w:rsidR="008405ED" w:rsidRDefault="008405ED">
      <w:pPr>
        <w:spacing w:after="0"/>
        <w:jc w:val="both"/>
        <w:rPr>
          <w:sz w:val="28"/>
          <w:szCs w:val="28"/>
        </w:rPr>
      </w:pPr>
    </w:p>
    <w:p w:rsidR="008405ED" w:rsidRDefault="008405ED">
      <w:pPr>
        <w:spacing w:after="0"/>
        <w:jc w:val="both"/>
        <w:rPr>
          <w:sz w:val="28"/>
          <w:szCs w:val="28"/>
        </w:rPr>
      </w:pPr>
    </w:p>
    <w:sectPr w:rsidR="008405E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BA5" w:rsidRDefault="005F4BA5">
      <w:pPr>
        <w:spacing w:line="240" w:lineRule="auto"/>
      </w:pPr>
      <w:r>
        <w:separator/>
      </w:r>
    </w:p>
  </w:endnote>
  <w:endnote w:type="continuationSeparator" w:id="0">
    <w:p w:rsidR="005F4BA5" w:rsidRDefault="005F4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BA5" w:rsidRDefault="005F4BA5">
      <w:pPr>
        <w:spacing w:after="0"/>
      </w:pPr>
      <w:r>
        <w:separator/>
      </w:r>
    </w:p>
  </w:footnote>
  <w:footnote w:type="continuationSeparator" w:id="0">
    <w:p w:rsidR="005F4BA5" w:rsidRDefault="005F4B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E3"/>
    <w:rsid w:val="000977E9"/>
    <w:rsid w:val="000C10DA"/>
    <w:rsid w:val="001026C3"/>
    <w:rsid w:val="001C2EF9"/>
    <w:rsid w:val="002B5E23"/>
    <w:rsid w:val="00343B8F"/>
    <w:rsid w:val="00344EA4"/>
    <w:rsid w:val="003852AC"/>
    <w:rsid w:val="004B5C83"/>
    <w:rsid w:val="0052454E"/>
    <w:rsid w:val="00527668"/>
    <w:rsid w:val="005451B7"/>
    <w:rsid w:val="00546E4E"/>
    <w:rsid w:val="005478FB"/>
    <w:rsid w:val="00547BE2"/>
    <w:rsid w:val="005B6C14"/>
    <w:rsid w:val="005F4BA5"/>
    <w:rsid w:val="00664454"/>
    <w:rsid w:val="00677D50"/>
    <w:rsid w:val="006E1ACA"/>
    <w:rsid w:val="00720F3C"/>
    <w:rsid w:val="00723C66"/>
    <w:rsid w:val="00763127"/>
    <w:rsid w:val="007B6B4A"/>
    <w:rsid w:val="008405ED"/>
    <w:rsid w:val="008457EE"/>
    <w:rsid w:val="009749F9"/>
    <w:rsid w:val="009D5C77"/>
    <w:rsid w:val="00A770E2"/>
    <w:rsid w:val="00AE12E3"/>
    <w:rsid w:val="00AF03B8"/>
    <w:rsid w:val="00B13205"/>
    <w:rsid w:val="00B71F9B"/>
    <w:rsid w:val="00C85FC8"/>
    <w:rsid w:val="00CD5F70"/>
    <w:rsid w:val="00D21C35"/>
    <w:rsid w:val="00D31B07"/>
    <w:rsid w:val="00D9120A"/>
    <w:rsid w:val="00DB36FD"/>
    <w:rsid w:val="00DB74C9"/>
    <w:rsid w:val="00DC3CCA"/>
    <w:rsid w:val="00DE3889"/>
    <w:rsid w:val="00DE4851"/>
    <w:rsid w:val="00DF2E10"/>
    <w:rsid w:val="00DF7EC1"/>
    <w:rsid w:val="00E16C72"/>
    <w:rsid w:val="00E257F4"/>
    <w:rsid w:val="00E7000D"/>
    <w:rsid w:val="00EA786A"/>
    <w:rsid w:val="283A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9482"/>
  <w15:docId w15:val="{EDF0DC3C-5B5B-48A3-8576-F76BD89A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basedOn w:val="a"/>
    <w:uiPriority w:val="99"/>
    <w:semiHidden/>
    <w:unhideWhenUsed/>
    <w:rPr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link w:val="a9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Без интервала Знак"/>
    <w:basedOn w:val="a0"/>
    <w:link w:val="a8"/>
    <w:uiPriority w:val="1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ushauos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Кычкина Антонина Анатольевна</dc:creator>
  <cp:lastModifiedBy>Муслимат</cp:lastModifiedBy>
  <cp:revision>7</cp:revision>
  <dcterms:created xsi:type="dcterms:W3CDTF">2023-05-17T08:44:00Z</dcterms:created>
  <dcterms:modified xsi:type="dcterms:W3CDTF">2023-06-05T09:01:00Z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85DFEBAD37C541D6A3D8295772DEF050</vt:lpwstr>
  </property>
</Properties>
</file>